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6A" w:rsidRDefault="0014416A" w:rsidP="0014416A">
      <w:pPr>
        <w:pStyle w:val="1"/>
        <w:spacing w:line="360" w:lineRule="auto"/>
        <w:jc w:val="center"/>
        <w:rPr>
          <w:b w:val="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2743200</wp:posOffset>
            </wp:positionH>
            <wp:positionV relativeFrom="margin">
              <wp:posOffset>-76200</wp:posOffset>
            </wp:positionV>
            <wp:extent cx="499110" cy="647065"/>
            <wp:effectExtent l="19050" t="0" r="0" b="0"/>
            <wp:wrapTopAndBottom/>
            <wp:docPr id="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szCs w:val="28"/>
        </w:rPr>
        <w:t>РОССИЙСКАЯ ФЕДЕРАЦИЯ</w:t>
      </w:r>
    </w:p>
    <w:p w:rsidR="0014416A" w:rsidRDefault="0014416A" w:rsidP="0014416A">
      <w:pPr>
        <w:tabs>
          <w:tab w:val="center" w:pos="4819"/>
        </w:tabs>
        <w:spacing w:line="360" w:lineRule="auto"/>
        <w:ind w:right="5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БЕЛГОРОДСКАЯ ОБЛАСТЬ</w:t>
      </w:r>
    </w:p>
    <w:p w:rsidR="0014416A" w:rsidRPr="005E7C55" w:rsidRDefault="0014416A" w:rsidP="0014416A">
      <w:pPr>
        <w:pStyle w:val="2"/>
        <w:ind w:left="0" w:right="550"/>
        <w:rPr>
          <w:b/>
        </w:rPr>
      </w:pPr>
      <w:r w:rsidRPr="005E7C55">
        <w:t>МУНИЦИПАЛЬНЫЙ РАЙОН «ЧЕРНЯНСКИЙ РАЙОН»</w:t>
      </w:r>
    </w:p>
    <w:p w:rsidR="0014416A" w:rsidRDefault="0014416A" w:rsidP="0014416A">
      <w:pPr>
        <w:spacing w:line="360" w:lineRule="auto"/>
        <w:ind w:right="55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ЧЕРНЯНСКОГО РАЙОНА</w:t>
      </w:r>
    </w:p>
    <w:p w:rsidR="0014416A" w:rsidRDefault="0014416A" w:rsidP="0014416A">
      <w:pPr>
        <w:tabs>
          <w:tab w:val="left" w:pos="4774"/>
        </w:tabs>
        <w:spacing w:line="360" w:lineRule="auto"/>
        <w:ind w:right="-33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</w:t>
      </w:r>
      <w:r w:rsidR="001002D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</w:t>
      </w:r>
      <w:r w:rsidR="00273720">
        <w:rPr>
          <w:sz w:val="28"/>
          <w:szCs w:val="28"/>
          <w:u w:val="single"/>
        </w:rPr>
        <w:t xml:space="preserve">Двадцать </w:t>
      </w:r>
      <w:r w:rsidR="00E967AA">
        <w:rPr>
          <w:sz w:val="28"/>
          <w:szCs w:val="28"/>
          <w:u w:val="single"/>
        </w:rPr>
        <w:t>девят</w:t>
      </w:r>
      <w:r w:rsidR="00273720">
        <w:rPr>
          <w:sz w:val="28"/>
          <w:szCs w:val="28"/>
          <w:u w:val="single"/>
        </w:rPr>
        <w:t>ая</w:t>
      </w:r>
      <w:r>
        <w:rPr>
          <w:sz w:val="28"/>
          <w:szCs w:val="28"/>
          <w:u w:val="single"/>
        </w:rPr>
        <w:t xml:space="preserve">                               </w:t>
      </w:r>
      <w:r>
        <w:rPr>
          <w:sz w:val="28"/>
          <w:szCs w:val="28"/>
        </w:rPr>
        <w:t>сессия второго созыва</w:t>
      </w:r>
    </w:p>
    <w:p w:rsidR="0014416A" w:rsidRPr="0014416A" w:rsidRDefault="0014416A" w:rsidP="00190EB6">
      <w:pPr>
        <w:pStyle w:val="2"/>
        <w:spacing w:before="120"/>
        <w:ind w:left="0" w:right="550"/>
        <w:rPr>
          <w:b/>
        </w:rPr>
      </w:pPr>
      <w:r w:rsidRPr="005E7C55">
        <w:t xml:space="preserve">         </w:t>
      </w:r>
      <w:r w:rsidRPr="0014416A">
        <w:rPr>
          <w:b/>
        </w:rPr>
        <w:t>Р Е Ш Е Н И Е</w:t>
      </w:r>
    </w:p>
    <w:p w:rsidR="0014416A" w:rsidRDefault="00BF7148" w:rsidP="0014416A">
      <w:pPr>
        <w:tabs>
          <w:tab w:val="left" w:pos="9354"/>
        </w:tabs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E967AA">
        <w:rPr>
          <w:sz w:val="28"/>
          <w:szCs w:val="28"/>
        </w:rPr>
        <w:t>6</w:t>
      </w:r>
      <w:r w:rsidR="0014416A">
        <w:rPr>
          <w:sz w:val="28"/>
          <w:szCs w:val="28"/>
        </w:rPr>
        <w:t xml:space="preserve"> </w:t>
      </w:r>
      <w:r w:rsidR="00E967AA">
        <w:rPr>
          <w:sz w:val="28"/>
          <w:szCs w:val="28"/>
        </w:rPr>
        <w:t>ма</w:t>
      </w:r>
      <w:r w:rsidR="009F79A1">
        <w:rPr>
          <w:sz w:val="28"/>
          <w:szCs w:val="28"/>
        </w:rPr>
        <w:t>я</w:t>
      </w:r>
      <w:r w:rsidR="0014416A">
        <w:rPr>
          <w:sz w:val="28"/>
          <w:szCs w:val="28"/>
        </w:rPr>
        <w:t xml:space="preserve"> 201</w:t>
      </w:r>
      <w:r w:rsidR="00273720">
        <w:rPr>
          <w:sz w:val="28"/>
          <w:szCs w:val="28"/>
        </w:rPr>
        <w:t>6</w:t>
      </w:r>
      <w:r w:rsidR="0014416A">
        <w:rPr>
          <w:sz w:val="28"/>
          <w:szCs w:val="28"/>
        </w:rPr>
        <w:t xml:space="preserve"> г.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14416A">
        <w:rPr>
          <w:sz w:val="28"/>
          <w:szCs w:val="28"/>
        </w:rPr>
        <w:t xml:space="preserve"> </w:t>
      </w:r>
      <w:r w:rsidR="001002D9">
        <w:rPr>
          <w:sz w:val="28"/>
          <w:szCs w:val="28"/>
        </w:rPr>
        <w:t xml:space="preserve">    </w:t>
      </w:r>
      <w:r w:rsidR="00277537">
        <w:rPr>
          <w:sz w:val="28"/>
          <w:szCs w:val="28"/>
        </w:rPr>
        <w:t xml:space="preserve">    </w:t>
      </w:r>
      <w:r w:rsidR="0014416A">
        <w:rPr>
          <w:sz w:val="28"/>
          <w:szCs w:val="28"/>
        </w:rPr>
        <w:t xml:space="preserve">№ </w:t>
      </w:r>
      <w:r w:rsidR="00F91365">
        <w:rPr>
          <w:sz w:val="28"/>
          <w:szCs w:val="28"/>
        </w:rPr>
        <w:t>30</w:t>
      </w:r>
      <w:r w:rsidR="00E24775">
        <w:rPr>
          <w:sz w:val="28"/>
          <w:szCs w:val="28"/>
        </w:rPr>
        <w:t>9</w:t>
      </w:r>
    </w:p>
    <w:p w:rsidR="00DB1E82" w:rsidRDefault="00DB1E82" w:rsidP="005876E9">
      <w:pPr>
        <w:jc w:val="both"/>
        <w:rPr>
          <w:sz w:val="28"/>
          <w:szCs w:val="28"/>
        </w:rPr>
      </w:pPr>
    </w:p>
    <w:p w:rsidR="00B87BD0" w:rsidRDefault="00B87BD0" w:rsidP="005876E9">
      <w:pPr>
        <w:jc w:val="both"/>
        <w:rPr>
          <w:sz w:val="28"/>
          <w:szCs w:val="28"/>
        </w:rPr>
      </w:pPr>
    </w:p>
    <w:p w:rsidR="0014416A" w:rsidRDefault="0014416A" w:rsidP="005876E9">
      <w:pPr>
        <w:jc w:val="both"/>
        <w:rPr>
          <w:sz w:val="28"/>
          <w:szCs w:val="28"/>
        </w:rPr>
      </w:pPr>
    </w:p>
    <w:p w:rsidR="00E24775" w:rsidRPr="00E24775" w:rsidRDefault="00E24775" w:rsidP="00E24775">
      <w:pPr>
        <w:ind w:right="5952"/>
        <w:jc w:val="both"/>
        <w:rPr>
          <w:b/>
          <w:bCs/>
          <w:sz w:val="28"/>
          <w:szCs w:val="28"/>
        </w:rPr>
      </w:pPr>
      <w:r w:rsidRPr="00E24775">
        <w:rPr>
          <w:b/>
          <w:sz w:val="28"/>
          <w:szCs w:val="28"/>
        </w:rPr>
        <w:t>Об организации отдыха и оздоровления детей в период летних каникул 2016 г.</w:t>
      </w:r>
      <w:r w:rsidR="00B80470">
        <w:rPr>
          <w:b/>
          <w:sz w:val="28"/>
          <w:szCs w:val="28"/>
        </w:rPr>
        <w:t xml:space="preserve"> </w:t>
      </w:r>
    </w:p>
    <w:p w:rsidR="004D3AB2" w:rsidRDefault="004D3AB2" w:rsidP="00E24775">
      <w:pPr>
        <w:spacing w:after="240"/>
        <w:ind w:right="5953"/>
        <w:jc w:val="both"/>
        <w:rPr>
          <w:sz w:val="28"/>
          <w:szCs w:val="28"/>
        </w:rPr>
      </w:pPr>
    </w:p>
    <w:p w:rsidR="00190EB6" w:rsidRDefault="00190EB6" w:rsidP="004D3AB2">
      <w:pPr>
        <w:tabs>
          <w:tab w:val="left" w:pos="3780"/>
          <w:tab w:val="left" w:pos="9355"/>
        </w:tabs>
        <w:spacing w:line="360" w:lineRule="auto"/>
        <w:ind w:right="-5" w:firstLine="1080"/>
        <w:jc w:val="both"/>
        <w:rPr>
          <w:sz w:val="28"/>
          <w:szCs w:val="28"/>
        </w:rPr>
      </w:pPr>
    </w:p>
    <w:p w:rsidR="004D3AB2" w:rsidRDefault="00E3535F" w:rsidP="004D3AB2">
      <w:pPr>
        <w:tabs>
          <w:tab w:val="left" w:pos="3780"/>
          <w:tab w:val="left" w:pos="9355"/>
        </w:tabs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заместителя главы администрации Чернянского района по </w:t>
      </w:r>
      <w:r w:rsidR="00E24775">
        <w:rPr>
          <w:sz w:val="28"/>
          <w:szCs w:val="28"/>
        </w:rPr>
        <w:t>социальной политике Рыку Т.И.</w:t>
      </w:r>
      <w:r w:rsidR="004D3AB2">
        <w:rPr>
          <w:sz w:val="28"/>
          <w:szCs w:val="28"/>
        </w:rPr>
        <w:t xml:space="preserve">, Муниципальный совет Чернянского района  </w:t>
      </w:r>
    </w:p>
    <w:p w:rsidR="004D3AB2" w:rsidRDefault="004D3AB2" w:rsidP="004D3AB2">
      <w:pPr>
        <w:spacing w:line="360" w:lineRule="auto"/>
        <w:ind w:right="-5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685388" w:rsidRPr="00685388" w:rsidRDefault="00685388" w:rsidP="00685388">
      <w:pPr>
        <w:spacing w:line="360" w:lineRule="auto"/>
        <w:ind w:right="-2" w:firstLine="709"/>
        <w:jc w:val="both"/>
        <w:rPr>
          <w:sz w:val="28"/>
          <w:szCs w:val="28"/>
        </w:rPr>
      </w:pPr>
      <w:r w:rsidRPr="00685388">
        <w:rPr>
          <w:sz w:val="28"/>
          <w:szCs w:val="28"/>
        </w:rPr>
        <w:t xml:space="preserve">1. Информацию об организации отдыха и оздоровления детей в период летних каникул 2016 г. </w:t>
      </w:r>
      <w:r w:rsidR="00B80470">
        <w:rPr>
          <w:sz w:val="28"/>
          <w:szCs w:val="28"/>
        </w:rPr>
        <w:t xml:space="preserve">на территории Чернянского района </w:t>
      </w:r>
      <w:r w:rsidRPr="00685388">
        <w:rPr>
          <w:sz w:val="28"/>
          <w:szCs w:val="28"/>
        </w:rPr>
        <w:t>принять к сведению.</w:t>
      </w:r>
    </w:p>
    <w:p w:rsidR="00685388" w:rsidRPr="00685388" w:rsidRDefault="00685388" w:rsidP="00685388">
      <w:pPr>
        <w:spacing w:line="360" w:lineRule="auto"/>
        <w:ind w:right="-2" w:firstLine="709"/>
        <w:jc w:val="both"/>
        <w:rPr>
          <w:color w:val="FF0000"/>
          <w:sz w:val="28"/>
          <w:szCs w:val="28"/>
        </w:rPr>
      </w:pPr>
      <w:r w:rsidRPr="00685388">
        <w:rPr>
          <w:sz w:val="28"/>
          <w:szCs w:val="28"/>
        </w:rPr>
        <w:t xml:space="preserve">2. Поручить членам Муниципального совета </w:t>
      </w:r>
      <w:r w:rsidR="001B14D3">
        <w:rPr>
          <w:sz w:val="28"/>
          <w:szCs w:val="28"/>
        </w:rPr>
        <w:t xml:space="preserve">Чернянского района </w:t>
      </w:r>
      <w:r w:rsidRPr="00685388">
        <w:rPr>
          <w:sz w:val="28"/>
          <w:szCs w:val="28"/>
        </w:rPr>
        <w:t xml:space="preserve">посещать на подведомственных территориях школы, где развёрнуты летние оздоровительные лагеря с дневным пребыванием детей, районный детский оздоровительный Центр «Орбита», принимать участие в проводимых торжественных мероприятиях, связанных с открытием и закрытием лагерных смен, и иных. </w:t>
      </w:r>
    </w:p>
    <w:p w:rsidR="001B14D3" w:rsidRPr="003028C6" w:rsidRDefault="003028C6" w:rsidP="001B14D3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14D3" w:rsidRPr="003028C6">
        <w:rPr>
          <w:sz w:val="28"/>
          <w:szCs w:val="28"/>
        </w:rPr>
        <w:t xml:space="preserve">. Разместить настоящее решение на официальном сайте органов местного самоуправления Чернянского района в сети Интернет в подразделе </w:t>
      </w:r>
      <w:r w:rsidR="001B14D3" w:rsidRPr="003028C6">
        <w:rPr>
          <w:sz w:val="28"/>
          <w:szCs w:val="28"/>
        </w:rPr>
        <w:lastRenderedPageBreak/>
        <w:t xml:space="preserve">«Решения» раздела «Муниципальный совет» (адрес сайта: </w:t>
      </w:r>
      <w:hyperlink r:id="rId8" w:history="1">
        <w:r w:rsidR="001B14D3" w:rsidRPr="003028C6">
          <w:rPr>
            <w:rStyle w:val="a3"/>
            <w:color w:val="auto"/>
            <w:sz w:val="28"/>
            <w:szCs w:val="28"/>
            <w:u w:val="none"/>
          </w:rPr>
          <w:t>http://www.admchern.ru</w:t>
        </w:r>
      </w:hyperlink>
      <w:r w:rsidR="001B14D3" w:rsidRPr="003028C6">
        <w:rPr>
          <w:sz w:val="28"/>
          <w:szCs w:val="28"/>
        </w:rPr>
        <w:t>).</w:t>
      </w:r>
    </w:p>
    <w:p w:rsidR="001B14D3" w:rsidRDefault="003028C6" w:rsidP="001B14D3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14D3">
        <w:rPr>
          <w:sz w:val="28"/>
          <w:szCs w:val="28"/>
        </w:rPr>
        <w:t>. Ввести в действие настоящее решение со дня его официального опубликования.</w:t>
      </w:r>
    </w:p>
    <w:p w:rsidR="001B14D3" w:rsidRDefault="003028C6" w:rsidP="001B14D3">
      <w:pPr>
        <w:spacing w:line="36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14D3">
        <w:rPr>
          <w:sz w:val="28"/>
          <w:szCs w:val="28"/>
        </w:rPr>
        <w:t xml:space="preserve">. Контроль за выполнением настоящего решения возложить на постоянную комиссию Муниципального совета Чернянского района по </w:t>
      </w:r>
      <w:r>
        <w:rPr>
          <w:sz w:val="28"/>
          <w:szCs w:val="28"/>
        </w:rPr>
        <w:t>социальным вопросам</w:t>
      </w:r>
      <w:r w:rsidR="001B14D3">
        <w:rPr>
          <w:sz w:val="28"/>
          <w:szCs w:val="28"/>
        </w:rPr>
        <w:t>.</w:t>
      </w:r>
    </w:p>
    <w:p w:rsidR="0014416A" w:rsidRPr="00685388" w:rsidRDefault="0014416A" w:rsidP="00685388">
      <w:pPr>
        <w:spacing w:line="360" w:lineRule="auto"/>
        <w:ind w:firstLine="709"/>
        <w:jc w:val="both"/>
        <w:rPr>
          <w:sz w:val="28"/>
          <w:szCs w:val="28"/>
        </w:rPr>
      </w:pPr>
    </w:p>
    <w:p w:rsidR="004D3AB2" w:rsidRDefault="004D3AB2" w:rsidP="004D3AB2">
      <w:pPr>
        <w:spacing w:line="360" w:lineRule="auto"/>
        <w:ind w:firstLine="1080"/>
        <w:jc w:val="both"/>
        <w:rPr>
          <w:sz w:val="28"/>
          <w:szCs w:val="28"/>
        </w:rPr>
      </w:pPr>
    </w:p>
    <w:p w:rsidR="004D3AB2" w:rsidRDefault="004D3AB2" w:rsidP="004D3A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Муниципального совета </w:t>
      </w:r>
    </w:p>
    <w:p w:rsidR="00EC3406" w:rsidRPr="00E967AA" w:rsidRDefault="004D3AB2" w:rsidP="00611221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Чернянского района                                                                 </w:t>
      </w:r>
      <w:r w:rsidR="00190EB6">
        <w:rPr>
          <w:b/>
          <w:sz w:val="28"/>
          <w:szCs w:val="28"/>
        </w:rPr>
        <w:t xml:space="preserve">    </w:t>
      </w:r>
      <w:r w:rsidR="0014416A">
        <w:rPr>
          <w:b/>
          <w:sz w:val="28"/>
          <w:szCs w:val="28"/>
        </w:rPr>
        <w:t>С.Б.Елфимова</w:t>
      </w:r>
      <w:r w:rsidR="00EC3406" w:rsidRPr="00E967AA">
        <w:rPr>
          <w:sz w:val="28"/>
          <w:szCs w:val="28"/>
        </w:rPr>
        <w:t xml:space="preserve"> </w:t>
      </w:r>
    </w:p>
    <w:sectPr w:rsidR="00EC3406" w:rsidRPr="00E967AA" w:rsidSect="001F3874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084" w:rsidRDefault="00367084" w:rsidP="005719C8">
      <w:r>
        <w:separator/>
      </w:r>
    </w:p>
  </w:endnote>
  <w:endnote w:type="continuationSeparator" w:id="1">
    <w:p w:rsidR="00367084" w:rsidRDefault="00367084" w:rsidP="00571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084" w:rsidRDefault="00367084" w:rsidP="005719C8">
      <w:r>
        <w:separator/>
      </w:r>
    </w:p>
  </w:footnote>
  <w:footnote w:type="continuationSeparator" w:id="1">
    <w:p w:rsidR="00367084" w:rsidRDefault="00367084" w:rsidP="00571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079303"/>
      <w:docPartObj>
        <w:docPartGallery w:val="Page Numbers (Top of Page)"/>
        <w:docPartUnique/>
      </w:docPartObj>
    </w:sdtPr>
    <w:sdtContent>
      <w:p w:rsidR="001F3874" w:rsidRDefault="0035242C">
        <w:pPr>
          <w:pStyle w:val="a6"/>
          <w:jc w:val="center"/>
        </w:pPr>
        <w:fldSimple w:instr=" PAGE   \* MERGEFORMAT ">
          <w:r w:rsidR="00B80470">
            <w:rPr>
              <w:noProof/>
            </w:rPr>
            <w:t>2</w:t>
          </w:r>
        </w:fldSimple>
      </w:p>
    </w:sdtContent>
  </w:sdt>
  <w:p w:rsidR="000518FC" w:rsidRDefault="000518F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74" w:rsidRDefault="001F3874">
    <w:pPr>
      <w:pStyle w:val="a6"/>
      <w:jc w:val="center"/>
    </w:pPr>
  </w:p>
  <w:p w:rsidR="001F3874" w:rsidRDefault="001F38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59D345A"/>
    <w:multiLevelType w:val="hybridMultilevel"/>
    <w:tmpl w:val="A5C60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6E3049"/>
    <w:multiLevelType w:val="hybridMultilevel"/>
    <w:tmpl w:val="44E2E6E8"/>
    <w:lvl w:ilvl="0" w:tplc="2250C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E66D4"/>
    <w:multiLevelType w:val="hybridMultilevel"/>
    <w:tmpl w:val="B5062C3E"/>
    <w:lvl w:ilvl="0" w:tplc="3AD8CA20">
      <w:start w:val="1"/>
      <w:numFmt w:val="decimal"/>
      <w:lvlText w:val="%1.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05A7E03"/>
    <w:multiLevelType w:val="hybridMultilevel"/>
    <w:tmpl w:val="0428C43C"/>
    <w:lvl w:ilvl="0" w:tplc="2B8632A4">
      <w:start w:val="1"/>
      <w:numFmt w:val="decimal"/>
      <w:lvlText w:val="%1.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5E63A06"/>
    <w:multiLevelType w:val="hybridMultilevel"/>
    <w:tmpl w:val="73389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6E9"/>
    <w:rsid w:val="00006FF0"/>
    <w:rsid w:val="00013625"/>
    <w:rsid w:val="00021DAB"/>
    <w:rsid w:val="00032096"/>
    <w:rsid w:val="00046010"/>
    <w:rsid w:val="000518FC"/>
    <w:rsid w:val="0007308D"/>
    <w:rsid w:val="00073D68"/>
    <w:rsid w:val="00095F52"/>
    <w:rsid w:val="000F16DD"/>
    <w:rsid w:val="001002D9"/>
    <w:rsid w:val="00105BA5"/>
    <w:rsid w:val="00106DE6"/>
    <w:rsid w:val="0012330E"/>
    <w:rsid w:val="00131AC3"/>
    <w:rsid w:val="0014342E"/>
    <w:rsid w:val="0014416A"/>
    <w:rsid w:val="00155A54"/>
    <w:rsid w:val="00156213"/>
    <w:rsid w:val="00164EFF"/>
    <w:rsid w:val="00180085"/>
    <w:rsid w:val="00184273"/>
    <w:rsid w:val="00184599"/>
    <w:rsid w:val="00190EB6"/>
    <w:rsid w:val="00191FC0"/>
    <w:rsid w:val="001A7D91"/>
    <w:rsid w:val="001B14D3"/>
    <w:rsid w:val="001B2EB1"/>
    <w:rsid w:val="001C7302"/>
    <w:rsid w:val="001F01F1"/>
    <w:rsid w:val="001F085F"/>
    <w:rsid w:val="001F10AE"/>
    <w:rsid w:val="001F3874"/>
    <w:rsid w:val="00202A25"/>
    <w:rsid w:val="0021261E"/>
    <w:rsid w:val="00223971"/>
    <w:rsid w:val="0024457D"/>
    <w:rsid w:val="002505B7"/>
    <w:rsid w:val="00251D0A"/>
    <w:rsid w:val="00264A74"/>
    <w:rsid w:val="00265009"/>
    <w:rsid w:val="00273720"/>
    <w:rsid w:val="00277537"/>
    <w:rsid w:val="00292B7B"/>
    <w:rsid w:val="002A2296"/>
    <w:rsid w:val="002A2AAB"/>
    <w:rsid w:val="002B336C"/>
    <w:rsid w:val="002E1E42"/>
    <w:rsid w:val="002E2E69"/>
    <w:rsid w:val="002F702F"/>
    <w:rsid w:val="003028C6"/>
    <w:rsid w:val="00303967"/>
    <w:rsid w:val="0031757F"/>
    <w:rsid w:val="00317779"/>
    <w:rsid w:val="003323E6"/>
    <w:rsid w:val="00342236"/>
    <w:rsid w:val="0035242C"/>
    <w:rsid w:val="00367084"/>
    <w:rsid w:val="00371A5A"/>
    <w:rsid w:val="00377509"/>
    <w:rsid w:val="00377BD3"/>
    <w:rsid w:val="003A1807"/>
    <w:rsid w:val="003B423B"/>
    <w:rsid w:val="003B460B"/>
    <w:rsid w:val="003C4373"/>
    <w:rsid w:val="003D301D"/>
    <w:rsid w:val="003F04A6"/>
    <w:rsid w:val="00402183"/>
    <w:rsid w:val="0040272D"/>
    <w:rsid w:val="00414DBE"/>
    <w:rsid w:val="00422FFD"/>
    <w:rsid w:val="00426481"/>
    <w:rsid w:val="00434FE5"/>
    <w:rsid w:val="00446423"/>
    <w:rsid w:val="004C451E"/>
    <w:rsid w:val="004D3AB2"/>
    <w:rsid w:val="004E3079"/>
    <w:rsid w:val="004F0B4C"/>
    <w:rsid w:val="004F1BF9"/>
    <w:rsid w:val="005202A0"/>
    <w:rsid w:val="00521EB7"/>
    <w:rsid w:val="005318F2"/>
    <w:rsid w:val="00541B20"/>
    <w:rsid w:val="00547787"/>
    <w:rsid w:val="005719C8"/>
    <w:rsid w:val="005742AA"/>
    <w:rsid w:val="00582149"/>
    <w:rsid w:val="005876E9"/>
    <w:rsid w:val="005A1B62"/>
    <w:rsid w:val="005B2B22"/>
    <w:rsid w:val="005B70FF"/>
    <w:rsid w:val="005C3DDF"/>
    <w:rsid w:val="005C769D"/>
    <w:rsid w:val="005F2E02"/>
    <w:rsid w:val="006029C8"/>
    <w:rsid w:val="00611221"/>
    <w:rsid w:val="006679B4"/>
    <w:rsid w:val="0067053A"/>
    <w:rsid w:val="00681026"/>
    <w:rsid w:val="00682CF9"/>
    <w:rsid w:val="00685388"/>
    <w:rsid w:val="00695416"/>
    <w:rsid w:val="00695451"/>
    <w:rsid w:val="006B5188"/>
    <w:rsid w:val="006B7E2E"/>
    <w:rsid w:val="006E0229"/>
    <w:rsid w:val="007113D7"/>
    <w:rsid w:val="00733E32"/>
    <w:rsid w:val="00752632"/>
    <w:rsid w:val="00786EF4"/>
    <w:rsid w:val="00793B30"/>
    <w:rsid w:val="007A0310"/>
    <w:rsid w:val="007C3E2B"/>
    <w:rsid w:val="007E6601"/>
    <w:rsid w:val="007F0540"/>
    <w:rsid w:val="007F5D11"/>
    <w:rsid w:val="00806C39"/>
    <w:rsid w:val="008167EF"/>
    <w:rsid w:val="00837CD7"/>
    <w:rsid w:val="00847BDE"/>
    <w:rsid w:val="00850017"/>
    <w:rsid w:val="00880A3F"/>
    <w:rsid w:val="00893A84"/>
    <w:rsid w:val="008A116D"/>
    <w:rsid w:val="008B5B00"/>
    <w:rsid w:val="008D111D"/>
    <w:rsid w:val="008D29B7"/>
    <w:rsid w:val="008D5857"/>
    <w:rsid w:val="008E2FC1"/>
    <w:rsid w:val="008E32EA"/>
    <w:rsid w:val="008F5DED"/>
    <w:rsid w:val="00913CD8"/>
    <w:rsid w:val="00932012"/>
    <w:rsid w:val="00940FCA"/>
    <w:rsid w:val="009439C8"/>
    <w:rsid w:val="00961071"/>
    <w:rsid w:val="0096764D"/>
    <w:rsid w:val="009F2515"/>
    <w:rsid w:val="009F79A1"/>
    <w:rsid w:val="00A01ECF"/>
    <w:rsid w:val="00A06C0B"/>
    <w:rsid w:val="00A13EDB"/>
    <w:rsid w:val="00A157FE"/>
    <w:rsid w:val="00AC066C"/>
    <w:rsid w:val="00AE2DF2"/>
    <w:rsid w:val="00AF5C1F"/>
    <w:rsid w:val="00B355C4"/>
    <w:rsid w:val="00B36879"/>
    <w:rsid w:val="00B41E0C"/>
    <w:rsid w:val="00B4722F"/>
    <w:rsid w:val="00B52147"/>
    <w:rsid w:val="00B668AF"/>
    <w:rsid w:val="00B7370C"/>
    <w:rsid w:val="00B80470"/>
    <w:rsid w:val="00B8774C"/>
    <w:rsid w:val="00B87BD0"/>
    <w:rsid w:val="00B92585"/>
    <w:rsid w:val="00BC0D50"/>
    <w:rsid w:val="00BC5D69"/>
    <w:rsid w:val="00BD002A"/>
    <w:rsid w:val="00BD7E54"/>
    <w:rsid w:val="00BE1463"/>
    <w:rsid w:val="00BE48B9"/>
    <w:rsid w:val="00BF7148"/>
    <w:rsid w:val="00C00411"/>
    <w:rsid w:val="00C008BE"/>
    <w:rsid w:val="00C063CC"/>
    <w:rsid w:val="00C12D90"/>
    <w:rsid w:val="00C50765"/>
    <w:rsid w:val="00C72047"/>
    <w:rsid w:val="00CA5B05"/>
    <w:rsid w:val="00CC1663"/>
    <w:rsid w:val="00CE02B9"/>
    <w:rsid w:val="00CE42D9"/>
    <w:rsid w:val="00CF4AA1"/>
    <w:rsid w:val="00D04E76"/>
    <w:rsid w:val="00D102F2"/>
    <w:rsid w:val="00D21B70"/>
    <w:rsid w:val="00D23863"/>
    <w:rsid w:val="00D31EF0"/>
    <w:rsid w:val="00D3661F"/>
    <w:rsid w:val="00D579E5"/>
    <w:rsid w:val="00D75D4A"/>
    <w:rsid w:val="00D820D3"/>
    <w:rsid w:val="00D84B4C"/>
    <w:rsid w:val="00D85DC8"/>
    <w:rsid w:val="00D9791A"/>
    <w:rsid w:val="00DB1E82"/>
    <w:rsid w:val="00DC05EF"/>
    <w:rsid w:val="00DC71ED"/>
    <w:rsid w:val="00E03397"/>
    <w:rsid w:val="00E24775"/>
    <w:rsid w:val="00E33268"/>
    <w:rsid w:val="00E3535F"/>
    <w:rsid w:val="00E56233"/>
    <w:rsid w:val="00E6680B"/>
    <w:rsid w:val="00E76D9F"/>
    <w:rsid w:val="00E84A04"/>
    <w:rsid w:val="00E967AA"/>
    <w:rsid w:val="00EC3406"/>
    <w:rsid w:val="00EC7000"/>
    <w:rsid w:val="00EE5EDC"/>
    <w:rsid w:val="00EE5F99"/>
    <w:rsid w:val="00EF4178"/>
    <w:rsid w:val="00EF7F4B"/>
    <w:rsid w:val="00F170A9"/>
    <w:rsid w:val="00F2586F"/>
    <w:rsid w:val="00F66F5D"/>
    <w:rsid w:val="00F75E08"/>
    <w:rsid w:val="00F77E5F"/>
    <w:rsid w:val="00F819F1"/>
    <w:rsid w:val="00F85E9B"/>
    <w:rsid w:val="00F90C9F"/>
    <w:rsid w:val="00F91365"/>
    <w:rsid w:val="00FA24EF"/>
    <w:rsid w:val="00FE0AF6"/>
    <w:rsid w:val="00FF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Body Text Indent 3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6E9"/>
    <w:rPr>
      <w:sz w:val="24"/>
      <w:szCs w:val="24"/>
    </w:rPr>
  </w:style>
  <w:style w:type="paragraph" w:styleId="1">
    <w:name w:val="heading 1"/>
    <w:basedOn w:val="a"/>
    <w:next w:val="a"/>
    <w:qFormat/>
    <w:rsid w:val="005876E9"/>
    <w:pPr>
      <w:keepNext/>
      <w:ind w:right="-1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876E9"/>
    <w:pPr>
      <w:keepNext/>
      <w:tabs>
        <w:tab w:val="left" w:pos="9214"/>
      </w:tabs>
      <w:spacing w:line="360" w:lineRule="auto"/>
      <w:ind w:left="5529"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B1E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79B4"/>
    <w:rPr>
      <w:color w:val="0000FF"/>
      <w:u w:val="single"/>
    </w:rPr>
  </w:style>
  <w:style w:type="paragraph" w:styleId="a4">
    <w:name w:val="Balloon Text"/>
    <w:basedOn w:val="a"/>
    <w:link w:val="a5"/>
    <w:rsid w:val="007C3E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3E2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DB1E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6">
    <w:name w:val="header"/>
    <w:basedOn w:val="a"/>
    <w:link w:val="a7"/>
    <w:uiPriority w:val="99"/>
    <w:rsid w:val="005719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19C8"/>
    <w:rPr>
      <w:sz w:val="24"/>
      <w:szCs w:val="24"/>
    </w:rPr>
  </w:style>
  <w:style w:type="paragraph" w:styleId="a8">
    <w:name w:val="footer"/>
    <w:basedOn w:val="a"/>
    <w:link w:val="a9"/>
    <w:rsid w:val="005719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19C8"/>
    <w:rPr>
      <w:sz w:val="24"/>
      <w:szCs w:val="24"/>
    </w:rPr>
  </w:style>
  <w:style w:type="paragraph" w:styleId="aa">
    <w:name w:val="List Paragraph"/>
    <w:basedOn w:val="a"/>
    <w:uiPriority w:val="34"/>
    <w:qFormat/>
    <w:rsid w:val="0040272D"/>
    <w:pPr>
      <w:ind w:left="720"/>
      <w:contextualSpacing/>
    </w:pPr>
  </w:style>
  <w:style w:type="paragraph" w:styleId="ab">
    <w:name w:val="Normal (Web)"/>
    <w:basedOn w:val="a"/>
    <w:uiPriority w:val="99"/>
    <w:rsid w:val="0031777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3177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17779"/>
    <w:rPr>
      <w:sz w:val="16"/>
      <w:szCs w:val="16"/>
    </w:rPr>
  </w:style>
  <w:style w:type="paragraph" w:styleId="ac">
    <w:name w:val="Body Text"/>
    <w:basedOn w:val="a"/>
    <w:link w:val="ad"/>
    <w:uiPriority w:val="99"/>
    <w:rsid w:val="0031777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17779"/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317779"/>
    <w:pPr>
      <w:spacing w:before="100" w:beforeAutospacing="1" w:after="100" w:afterAutospacing="1"/>
    </w:pPr>
  </w:style>
  <w:style w:type="character" w:customStyle="1" w:styleId="ae">
    <w:name w:val="Текст Знак"/>
    <w:link w:val="af"/>
    <w:uiPriority w:val="99"/>
    <w:locked/>
    <w:rsid w:val="00317779"/>
    <w:rPr>
      <w:rFonts w:ascii="Courier New" w:hAnsi="Courier New"/>
    </w:rPr>
  </w:style>
  <w:style w:type="paragraph" w:styleId="af">
    <w:name w:val="Plain Text"/>
    <w:basedOn w:val="a"/>
    <w:link w:val="ae"/>
    <w:uiPriority w:val="99"/>
    <w:rsid w:val="00317779"/>
    <w:rPr>
      <w:rFonts w:ascii="Courier New" w:hAnsi="Courier New"/>
      <w:sz w:val="20"/>
      <w:szCs w:val="20"/>
    </w:rPr>
  </w:style>
  <w:style w:type="character" w:customStyle="1" w:styleId="10">
    <w:name w:val="Текст Знак1"/>
    <w:basedOn w:val="a0"/>
    <w:link w:val="af"/>
    <w:rsid w:val="00317779"/>
    <w:rPr>
      <w:rFonts w:ascii="Consolas" w:hAnsi="Consolas"/>
      <w:sz w:val="21"/>
      <w:szCs w:val="21"/>
    </w:rPr>
  </w:style>
  <w:style w:type="paragraph" w:styleId="31">
    <w:name w:val="Body Text 3"/>
    <w:basedOn w:val="a"/>
    <w:link w:val="32"/>
    <w:uiPriority w:val="99"/>
    <w:rsid w:val="003177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7779"/>
    <w:rPr>
      <w:sz w:val="16"/>
      <w:szCs w:val="16"/>
    </w:rPr>
  </w:style>
  <w:style w:type="paragraph" w:customStyle="1" w:styleId="ConsNormal">
    <w:name w:val="ConsNormal"/>
    <w:rsid w:val="003B460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 Spacing"/>
    <w:uiPriority w:val="1"/>
    <w:qFormat/>
    <w:rsid w:val="003B460B"/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1693</CharactersWithSpaces>
  <SharedDoc>false</SharedDoc>
  <HLinks>
    <vt:vector size="6" baseType="variant">
      <vt:variant>
        <vt:i4>67895414</vt:i4>
      </vt:variant>
      <vt:variant>
        <vt:i4>0</vt:i4>
      </vt:variant>
      <vt:variant>
        <vt:i4>0</vt:i4>
      </vt:variant>
      <vt:variant>
        <vt:i4>5</vt:i4>
      </vt:variant>
      <vt:variant>
        <vt:lpwstr>../Муниц совет/27-20.12.2010/360 о внес измен  в реш 26 О струк адм.doc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MunSovet</cp:lastModifiedBy>
  <cp:revision>79</cp:revision>
  <cp:lastPrinted>2016-05-26T11:07:00Z</cp:lastPrinted>
  <dcterms:created xsi:type="dcterms:W3CDTF">2008-01-30T10:05:00Z</dcterms:created>
  <dcterms:modified xsi:type="dcterms:W3CDTF">2016-05-26T11:07:00Z</dcterms:modified>
</cp:coreProperties>
</file>