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1" w:rsidRPr="001C6B2D" w:rsidRDefault="00170031" w:rsidP="00170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2763520</wp:posOffset>
            </wp:positionH>
            <wp:positionV relativeFrom="margin">
              <wp:posOffset>-64135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B2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0031" w:rsidRPr="001C6B2D" w:rsidRDefault="00170031" w:rsidP="00170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170031" w:rsidRPr="001C6B2D" w:rsidRDefault="00170031" w:rsidP="00170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170031" w:rsidRPr="001C6B2D" w:rsidRDefault="00170031" w:rsidP="001700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70031" w:rsidRPr="001C6B2D" w:rsidRDefault="00170031" w:rsidP="0017003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Тридцать первая                               </w:t>
      </w:r>
      <w:r w:rsidRPr="001C6B2D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70031" w:rsidRPr="001C6B2D" w:rsidRDefault="00170031" w:rsidP="00170031">
      <w:pPr>
        <w:pStyle w:val="2"/>
        <w:spacing w:before="240" w:after="240"/>
        <w:ind w:right="-1"/>
        <w:rPr>
          <w:b/>
          <w:sz w:val="28"/>
          <w:szCs w:val="28"/>
        </w:rPr>
      </w:pPr>
      <w:r w:rsidRPr="001C6B2D">
        <w:rPr>
          <w:b/>
          <w:sz w:val="28"/>
          <w:szCs w:val="28"/>
        </w:rPr>
        <w:t>Р Е Ш Е Н И Е</w:t>
      </w:r>
    </w:p>
    <w:p w:rsidR="00756734" w:rsidRPr="00756734" w:rsidRDefault="00170031" w:rsidP="001700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6B2D">
        <w:rPr>
          <w:rFonts w:ascii="Times New Roman" w:hAnsi="Times New Roman" w:cs="Times New Roman"/>
          <w:sz w:val="28"/>
          <w:szCs w:val="28"/>
        </w:rPr>
        <w:t>27 июля 2016 г.</w:t>
      </w:r>
      <w:r w:rsidRPr="001C6B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6B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734" w:rsidRPr="007567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031" w:rsidRDefault="00170031" w:rsidP="00170031">
      <w:pPr>
        <w:spacing w:after="0" w:line="240" w:lineRule="auto"/>
        <w:ind w:right="62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170031">
      <w:pPr>
        <w:spacing w:after="0" w:line="240" w:lineRule="auto"/>
        <w:ind w:right="6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Муниципального совета Чернянского района от 25.09.2013 г.        № </w:t>
      </w:r>
      <w:r w:rsidR="00C7365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 «О формировании </w:t>
      </w:r>
      <w:r w:rsidR="00C73656"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постоянных комиссий 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Default="00756734" w:rsidP="001700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031" w:rsidRPr="00756734" w:rsidRDefault="00170031" w:rsidP="001700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56" w:rsidRPr="00C73656" w:rsidRDefault="00C73656" w:rsidP="00C73656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56">
        <w:rPr>
          <w:rFonts w:ascii="Times New Roman" w:hAnsi="Times New Roman" w:cs="Times New Roman"/>
          <w:sz w:val="28"/>
          <w:szCs w:val="28"/>
        </w:rPr>
        <w:t>В соответствии со статьёй 21 Устава муниципального района «Чернянский район» Белгородской области, принятого решением Совета депутатов Чернянского района от 18.07.2007 г. № 320,  статьёй 13 Регламента Муниципального совета Чернянского района</w:t>
      </w:r>
      <w:r w:rsidR="00B221CA">
        <w:rPr>
          <w:rFonts w:ascii="Times New Roman" w:hAnsi="Times New Roman" w:cs="Times New Roman"/>
          <w:sz w:val="28"/>
          <w:szCs w:val="28"/>
        </w:rPr>
        <w:t xml:space="preserve">, руководствуясь решением от </w:t>
      </w:r>
      <w:r w:rsidR="00170031">
        <w:rPr>
          <w:rFonts w:ascii="Times New Roman" w:hAnsi="Times New Roman" w:cs="Times New Roman"/>
          <w:sz w:val="28"/>
          <w:szCs w:val="28"/>
        </w:rPr>
        <w:t>27.07.</w:t>
      </w:r>
      <w:r w:rsidR="00B221CA">
        <w:rPr>
          <w:rFonts w:ascii="Times New Roman" w:hAnsi="Times New Roman" w:cs="Times New Roman"/>
          <w:sz w:val="28"/>
          <w:szCs w:val="28"/>
        </w:rPr>
        <w:t>2016 г. №</w:t>
      </w:r>
      <w:r w:rsidR="00170031">
        <w:rPr>
          <w:rFonts w:ascii="Times New Roman" w:hAnsi="Times New Roman" w:cs="Times New Roman"/>
          <w:sz w:val="28"/>
          <w:szCs w:val="28"/>
        </w:rPr>
        <w:t xml:space="preserve"> 323</w:t>
      </w:r>
      <w:r w:rsidR="00B221CA">
        <w:rPr>
          <w:rFonts w:ascii="Times New Roman" w:hAnsi="Times New Roman" w:cs="Times New Roman"/>
          <w:sz w:val="28"/>
          <w:szCs w:val="28"/>
        </w:rPr>
        <w:t>,</w:t>
      </w:r>
      <w:r w:rsidRPr="00C73656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756734" w:rsidRPr="00C73656" w:rsidRDefault="00756734" w:rsidP="00C37566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6">
        <w:rPr>
          <w:rFonts w:ascii="Times New Roman" w:hAnsi="Times New Roman" w:cs="Times New Roman"/>
          <w:b/>
          <w:sz w:val="28"/>
          <w:szCs w:val="28"/>
        </w:rPr>
        <w:t>решил</w:t>
      </w:r>
      <w:r w:rsidRPr="00C73656">
        <w:rPr>
          <w:rFonts w:ascii="Times New Roman" w:hAnsi="Times New Roman" w:cs="Times New Roman"/>
          <w:sz w:val="28"/>
          <w:szCs w:val="28"/>
        </w:rPr>
        <w:t>:</w:t>
      </w:r>
    </w:p>
    <w:p w:rsidR="00E657A1" w:rsidRDefault="00756734" w:rsidP="00C73656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совета Чернянского района от 25.09.2013 г. № </w:t>
      </w:r>
      <w:r w:rsidR="00C73656">
        <w:rPr>
          <w:rFonts w:ascii="Times New Roman" w:hAnsi="Times New Roman" w:cs="Times New Roman"/>
          <w:sz w:val="28"/>
          <w:szCs w:val="28"/>
        </w:rPr>
        <w:t>7</w:t>
      </w:r>
      <w:r w:rsidRPr="00756734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r w:rsidR="00C73656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Pr="00756734">
        <w:rPr>
          <w:rFonts w:ascii="Times New Roman" w:hAnsi="Times New Roman" w:cs="Times New Roman"/>
          <w:sz w:val="28"/>
          <w:szCs w:val="28"/>
        </w:rPr>
        <w:t xml:space="preserve"> Муниципального совета Чернянского района» </w:t>
      </w:r>
      <w:r w:rsidR="00532032">
        <w:rPr>
          <w:rFonts w:ascii="Times New Roman" w:hAnsi="Times New Roman" w:cs="Times New Roman"/>
          <w:sz w:val="28"/>
          <w:szCs w:val="28"/>
        </w:rPr>
        <w:t>(в редакции решений</w:t>
      </w:r>
      <w:r w:rsidR="00BC102D">
        <w:rPr>
          <w:rFonts w:ascii="Times New Roman" w:hAnsi="Times New Roman" w:cs="Times New Roman"/>
          <w:sz w:val="28"/>
          <w:szCs w:val="28"/>
        </w:rPr>
        <w:t xml:space="preserve"> от </w:t>
      </w:r>
      <w:r w:rsidR="00D167DB">
        <w:rPr>
          <w:rFonts w:ascii="Times New Roman" w:hAnsi="Times New Roman" w:cs="Times New Roman"/>
          <w:sz w:val="28"/>
          <w:szCs w:val="28"/>
        </w:rPr>
        <w:t>11.11.2015 г. № 23</w:t>
      </w:r>
      <w:r w:rsidR="00C73656">
        <w:rPr>
          <w:rFonts w:ascii="Times New Roman" w:hAnsi="Times New Roman" w:cs="Times New Roman"/>
          <w:sz w:val="28"/>
          <w:szCs w:val="28"/>
        </w:rPr>
        <w:t>6</w:t>
      </w:r>
      <w:r w:rsidR="00532032">
        <w:rPr>
          <w:rFonts w:ascii="Times New Roman" w:hAnsi="Times New Roman" w:cs="Times New Roman"/>
          <w:sz w:val="28"/>
          <w:szCs w:val="28"/>
        </w:rPr>
        <w:t xml:space="preserve">, </w:t>
      </w:r>
      <w:r w:rsidR="00C37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032">
        <w:rPr>
          <w:rFonts w:ascii="Times New Roman" w:hAnsi="Times New Roman" w:cs="Times New Roman"/>
          <w:sz w:val="28"/>
          <w:szCs w:val="28"/>
        </w:rPr>
        <w:t xml:space="preserve">от </w:t>
      </w:r>
      <w:r w:rsidR="00532032" w:rsidRPr="00532032">
        <w:rPr>
          <w:rFonts w:ascii="Times New Roman" w:hAnsi="Times New Roman" w:cs="Times New Roman"/>
          <w:sz w:val="28"/>
          <w:szCs w:val="28"/>
        </w:rPr>
        <w:t>27.04.2016 г. № 293</w:t>
      </w:r>
      <w:r w:rsidR="00D167DB">
        <w:rPr>
          <w:rFonts w:ascii="Times New Roman" w:hAnsi="Times New Roman" w:cs="Times New Roman"/>
          <w:sz w:val="28"/>
          <w:szCs w:val="28"/>
        </w:rPr>
        <w:t xml:space="preserve">) </w:t>
      </w:r>
      <w:r w:rsidRPr="00756734">
        <w:rPr>
          <w:rFonts w:ascii="Times New Roman" w:hAnsi="Times New Roman" w:cs="Times New Roman"/>
          <w:sz w:val="28"/>
          <w:szCs w:val="28"/>
        </w:rPr>
        <w:t>изменения</w:t>
      </w:r>
      <w:r w:rsidR="00E657A1">
        <w:rPr>
          <w:rFonts w:ascii="Times New Roman" w:hAnsi="Times New Roman" w:cs="Times New Roman"/>
          <w:sz w:val="28"/>
          <w:szCs w:val="28"/>
        </w:rPr>
        <w:t xml:space="preserve">, изложив персональный состав комиссии, </w:t>
      </w:r>
      <w:r w:rsidR="00672174">
        <w:rPr>
          <w:rFonts w:ascii="Times New Roman" w:hAnsi="Times New Roman" w:cs="Times New Roman"/>
          <w:sz w:val="28"/>
          <w:szCs w:val="28"/>
        </w:rPr>
        <w:t>сформированной</w:t>
      </w:r>
      <w:r w:rsidR="00E657A1">
        <w:rPr>
          <w:rFonts w:ascii="Times New Roman" w:hAnsi="Times New Roman" w:cs="Times New Roman"/>
          <w:sz w:val="28"/>
          <w:szCs w:val="28"/>
        </w:rPr>
        <w:t xml:space="preserve"> частью 2, в следующей редакции: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859"/>
        <w:gridCol w:w="77"/>
        <w:gridCol w:w="5363"/>
      </w:tblGrid>
      <w:tr w:rsidR="00E657A1" w:rsidTr="00B1781A">
        <w:trPr>
          <w:trHeight w:val="352"/>
        </w:trPr>
        <w:tc>
          <w:tcPr>
            <w:tcW w:w="3859" w:type="dxa"/>
          </w:tcPr>
          <w:p w:rsidR="00E657A1" w:rsidRPr="00E657A1" w:rsidRDefault="00E657A1" w:rsidP="00813DE6">
            <w:pPr>
              <w:spacing w:after="120"/>
              <w:ind w:left="142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Минько                           Александр Леонидович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E657A1">
            <w:pPr>
              <w:spacing w:after="0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комиссии;</w:t>
            </w:r>
          </w:p>
        </w:tc>
      </w:tr>
      <w:tr w:rsidR="00E657A1" w:rsidTr="00B1781A">
        <w:trPr>
          <w:trHeight w:val="260"/>
        </w:trPr>
        <w:tc>
          <w:tcPr>
            <w:tcW w:w="3859" w:type="dxa"/>
          </w:tcPr>
          <w:p w:rsidR="00E657A1" w:rsidRPr="00E657A1" w:rsidRDefault="002D73F0" w:rsidP="002D73F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                                        Татьяна Васильевна 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247BAF">
            <w:pPr>
              <w:spacing w:after="120" w:line="240" w:lineRule="auto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постоянной комиссии;</w:t>
            </w:r>
          </w:p>
        </w:tc>
      </w:tr>
      <w:tr w:rsidR="00E657A1" w:rsidTr="00B1781A">
        <w:trPr>
          <w:trHeight w:val="360"/>
        </w:trPr>
        <w:tc>
          <w:tcPr>
            <w:tcW w:w="3859" w:type="dxa"/>
          </w:tcPr>
          <w:p w:rsidR="00E657A1" w:rsidRPr="00E657A1" w:rsidRDefault="00083C60" w:rsidP="00813DE6">
            <w:pPr>
              <w:spacing w:after="12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Плясова                                Людмила Викторовна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E657A1">
            <w:pPr>
              <w:spacing w:after="0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секретарь постоянной комиссии;</w:t>
            </w:r>
          </w:p>
        </w:tc>
      </w:tr>
      <w:tr w:rsidR="00E657A1" w:rsidTr="00B1781A">
        <w:trPr>
          <w:trHeight w:val="360"/>
        </w:trPr>
        <w:tc>
          <w:tcPr>
            <w:tcW w:w="3936" w:type="dxa"/>
            <w:gridSpan w:val="2"/>
          </w:tcPr>
          <w:p w:rsidR="00E657A1" w:rsidRPr="00E657A1" w:rsidRDefault="00E657A1" w:rsidP="00813DE6">
            <w:pPr>
              <w:spacing w:after="12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Кривенко                                    Ольга Анатольевна</w:t>
            </w:r>
          </w:p>
        </w:tc>
        <w:tc>
          <w:tcPr>
            <w:tcW w:w="5363" w:type="dxa"/>
          </w:tcPr>
          <w:p w:rsidR="00E657A1" w:rsidRPr="00E657A1" w:rsidRDefault="00E657A1" w:rsidP="00E657A1">
            <w:pPr>
              <w:spacing w:after="0"/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комиссии;</w:t>
            </w:r>
          </w:p>
        </w:tc>
      </w:tr>
      <w:tr w:rsidR="00E657A1" w:rsidTr="00B1781A">
        <w:trPr>
          <w:trHeight w:val="360"/>
        </w:trPr>
        <w:tc>
          <w:tcPr>
            <w:tcW w:w="3859" w:type="dxa"/>
          </w:tcPr>
          <w:p w:rsidR="00E657A1" w:rsidRPr="00E657A1" w:rsidRDefault="00E657A1" w:rsidP="00813DE6">
            <w:pPr>
              <w:spacing w:after="12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Манохин                               Николай Петрович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E657A1">
            <w:pPr>
              <w:spacing w:after="0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комиссии;</w:t>
            </w:r>
          </w:p>
        </w:tc>
      </w:tr>
      <w:tr w:rsidR="00E657A1" w:rsidTr="00B1781A">
        <w:trPr>
          <w:trHeight w:val="735"/>
        </w:trPr>
        <w:tc>
          <w:tcPr>
            <w:tcW w:w="3859" w:type="dxa"/>
          </w:tcPr>
          <w:p w:rsidR="00E657A1" w:rsidRPr="00E657A1" w:rsidRDefault="00E657A1" w:rsidP="002D73F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Пашенко</w:t>
            </w:r>
          </w:p>
          <w:p w:rsidR="00E657A1" w:rsidRPr="00E657A1" w:rsidRDefault="00E657A1" w:rsidP="00813DE6">
            <w:pPr>
              <w:spacing w:after="12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2D73F0">
            <w:pPr>
              <w:spacing w:after="0" w:line="240" w:lineRule="auto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комиссии;</w:t>
            </w:r>
          </w:p>
        </w:tc>
      </w:tr>
      <w:tr w:rsidR="00E657A1" w:rsidTr="00B1781A">
        <w:trPr>
          <w:trHeight w:val="360"/>
        </w:trPr>
        <w:tc>
          <w:tcPr>
            <w:tcW w:w="3859" w:type="dxa"/>
          </w:tcPr>
          <w:p w:rsidR="00E657A1" w:rsidRPr="00E657A1" w:rsidRDefault="00E657A1" w:rsidP="00813DE6">
            <w:pPr>
              <w:spacing w:after="120" w:line="240" w:lineRule="auto"/>
              <w:ind w:left="142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Пешеханов                             Сергей Николаевич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E657A1">
            <w:pPr>
              <w:spacing w:after="0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комиссии;</w:t>
            </w:r>
          </w:p>
        </w:tc>
      </w:tr>
      <w:tr w:rsidR="00E657A1" w:rsidTr="00B1781A">
        <w:trPr>
          <w:trHeight w:val="360"/>
        </w:trPr>
        <w:tc>
          <w:tcPr>
            <w:tcW w:w="3859" w:type="dxa"/>
          </w:tcPr>
          <w:p w:rsidR="00E657A1" w:rsidRPr="00E657A1" w:rsidRDefault="002D73F0" w:rsidP="00813DE6">
            <w:pPr>
              <w:spacing w:after="120" w:line="240" w:lineRule="auto"/>
              <w:ind w:left="142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Чолинец</w:t>
            </w:r>
            <w:r w:rsidR="00E657A1" w:rsidRPr="00E65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5440" w:type="dxa"/>
            <w:gridSpan w:val="2"/>
          </w:tcPr>
          <w:p w:rsidR="00E657A1" w:rsidRPr="00E657A1" w:rsidRDefault="00E657A1" w:rsidP="00E657A1">
            <w:pPr>
              <w:spacing w:after="0"/>
              <w:ind w:left="6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7A1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комиссии.</w:t>
            </w:r>
          </w:p>
        </w:tc>
      </w:tr>
    </w:tbl>
    <w:p w:rsidR="00756734" w:rsidRPr="00A00351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Pr="00A00351">
        <w:rPr>
          <w:rFonts w:ascii="Times New Roman" w:hAnsi="Times New Roman" w:cs="Times New Roman"/>
          <w:sz w:val="28"/>
          <w:szCs w:val="28"/>
        </w:rPr>
        <w:t>в действие настоящее решение со дня его принятия.</w:t>
      </w:r>
    </w:p>
    <w:p w:rsidR="00756734" w:rsidRPr="00A00351" w:rsidRDefault="00756734" w:rsidP="00A0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3. Разместить</w:t>
      </w:r>
      <w:r w:rsidRPr="00A00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351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0351">
        <w:rPr>
          <w:rFonts w:ascii="Times New Roman" w:hAnsi="Times New Roman" w:cs="Times New Roman"/>
          <w:sz w:val="28"/>
          <w:szCs w:val="28"/>
        </w:rPr>
        <w:t>).</w:t>
      </w:r>
    </w:p>
    <w:p w:rsidR="00756734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4. Контроль</w:t>
      </w:r>
      <w:r w:rsidRPr="00756734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00351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51" w:rsidRPr="00756734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351" w:rsidRDefault="00A0035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351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A2" w:rsidRDefault="008B30A2" w:rsidP="00EE0369">
      <w:pPr>
        <w:spacing w:after="0" w:line="240" w:lineRule="auto"/>
      </w:pPr>
      <w:r>
        <w:separator/>
      </w:r>
    </w:p>
  </w:endnote>
  <w:endnote w:type="continuationSeparator" w:id="1">
    <w:p w:rsidR="008B30A2" w:rsidRDefault="008B30A2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A2" w:rsidRDefault="008B30A2" w:rsidP="00EE0369">
      <w:pPr>
        <w:spacing w:after="0" w:line="240" w:lineRule="auto"/>
      </w:pPr>
      <w:r>
        <w:separator/>
      </w:r>
    </w:p>
  </w:footnote>
  <w:footnote w:type="continuationSeparator" w:id="1">
    <w:p w:rsidR="008B30A2" w:rsidRDefault="008B30A2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Pr="004B1A35" w:rsidRDefault="009E05EC" w:rsidP="00703E16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4B1A35">
      <w:rPr>
        <w:rStyle w:val="a5"/>
        <w:sz w:val="28"/>
        <w:szCs w:val="28"/>
      </w:rPr>
      <w:fldChar w:fldCharType="begin"/>
    </w:r>
    <w:r w:rsidR="00035E91" w:rsidRPr="004B1A35">
      <w:rPr>
        <w:rStyle w:val="a5"/>
        <w:sz w:val="28"/>
        <w:szCs w:val="28"/>
      </w:rPr>
      <w:instrText xml:space="preserve">PAGE  </w:instrText>
    </w:r>
    <w:r w:rsidRPr="004B1A35">
      <w:rPr>
        <w:rStyle w:val="a5"/>
        <w:sz w:val="28"/>
        <w:szCs w:val="28"/>
      </w:rPr>
      <w:fldChar w:fldCharType="separate"/>
    </w:r>
    <w:r w:rsidR="00F04196">
      <w:rPr>
        <w:rStyle w:val="a5"/>
        <w:noProof/>
        <w:sz w:val="28"/>
        <w:szCs w:val="28"/>
      </w:rPr>
      <w:t>2</w:t>
    </w:r>
    <w:r w:rsidRPr="004B1A35">
      <w:rPr>
        <w:rStyle w:val="a5"/>
        <w:sz w:val="28"/>
        <w:szCs w:val="28"/>
      </w:rPr>
      <w:fldChar w:fldCharType="end"/>
    </w:r>
  </w:p>
  <w:p w:rsidR="00A92FFD" w:rsidRDefault="008B30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10BAD"/>
    <w:rsid w:val="00035E91"/>
    <w:rsid w:val="00083C60"/>
    <w:rsid w:val="000A599B"/>
    <w:rsid w:val="000E46E6"/>
    <w:rsid w:val="001427EE"/>
    <w:rsid w:val="00147E0C"/>
    <w:rsid w:val="00170031"/>
    <w:rsid w:val="001842DD"/>
    <w:rsid w:val="001B6A27"/>
    <w:rsid w:val="001F7375"/>
    <w:rsid w:val="00204058"/>
    <w:rsid w:val="00247BAF"/>
    <w:rsid w:val="00262070"/>
    <w:rsid w:val="00264B02"/>
    <w:rsid w:val="002D73F0"/>
    <w:rsid w:val="00301F64"/>
    <w:rsid w:val="00343874"/>
    <w:rsid w:val="003945F8"/>
    <w:rsid w:val="003A51DE"/>
    <w:rsid w:val="003C1F55"/>
    <w:rsid w:val="004052F1"/>
    <w:rsid w:val="004733D8"/>
    <w:rsid w:val="004B1A35"/>
    <w:rsid w:val="004E13F6"/>
    <w:rsid w:val="00532032"/>
    <w:rsid w:val="005642BD"/>
    <w:rsid w:val="00567310"/>
    <w:rsid w:val="00593B06"/>
    <w:rsid w:val="0063443B"/>
    <w:rsid w:val="00672174"/>
    <w:rsid w:val="00673071"/>
    <w:rsid w:val="006D176B"/>
    <w:rsid w:val="0070692F"/>
    <w:rsid w:val="00754580"/>
    <w:rsid w:val="00756734"/>
    <w:rsid w:val="00793A7B"/>
    <w:rsid w:val="007C22E2"/>
    <w:rsid w:val="007E6897"/>
    <w:rsid w:val="00813DE6"/>
    <w:rsid w:val="008A6E83"/>
    <w:rsid w:val="008B30A2"/>
    <w:rsid w:val="009636AF"/>
    <w:rsid w:val="0096787F"/>
    <w:rsid w:val="009E05EC"/>
    <w:rsid w:val="009E0A49"/>
    <w:rsid w:val="00A00351"/>
    <w:rsid w:val="00A719B3"/>
    <w:rsid w:val="00B221CA"/>
    <w:rsid w:val="00B27881"/>
    <w:rsid w:val="00B675B0"/>
    <w:rsid w:val="00B7492E"/>
    <w:rsid w:val="00B77C29"/>
    <w:rsid w:val="00BB5E11"/>
    <w:rsid w:val="00BC102D"/>
    <w:rsid w:val="00C37566"/>
    <w:rsid w:val="00C73656"/>
    <w:rsid w:val="00C87C3A"/>
    <w:rsid w:val="00CC1D8B"/>
    <w:rsid w:val="00D167DB"/>
    <w:rsid w:val="00D20EBE"/>
    <w:rsid w:val="00D4173B"/>
    <w:rsid w:val="00DF0973"/>
    <w:rsid w:val="00DF2B83"/>
    <w:rsid w:val="00E04B34"/>
    <w:rsid w:val="00E657A1"/>
    <w:rsid w:val="00E948F2"/>
    <w:rsid w:val="00EA4A8A"/>
    <w:rsid w:val="00EE0369"/>
    <w:rsid w:val="00EF01C8"/>
    <w:rsid w:val="00F04196"/>
    <w:rsid w:val="00F7118D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4B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18</cp:revision>
  <cp:lastPrinted>2016-07-27T11:19:00Z</cp:lastPrinted>
  <dcterms:created xsi:type="dcterms:W3CDTF">2016-04-19T10:21:00Z</dcterms:created>
  <dcterms:modified xsi:type="dcterms:W3CDTF">2016-07-27T11:19:00Z</dcterms:modified>
</cp:coreProperties>
</file>